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B84EC2" w14:textId="77777777" w:rsid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Политика обработки персональных данных</w:t>
      </w:r>
    </w:p>
    <w:p w14:paraId="39EF745F" w14:textId="77777777" w:rsidR="00684D78" w:rsidRPr="0035077B" w:rsidRDefault="00684D78" w:rsidP="00684D78">
      <w:pPr>
        <w:spacing w:after="0" w:line="360" w:lineRule="auto"/>
        <w:jc w:val="center"/>
        <w:rPr>
          <w:b/>
          <w:bCs/>
        </w:rPr>
      </w:pPr>
    </w:p>
    <w:p w14:paraId="6EB24D1A" w14:textId="77777777" w:rsidR="0035077B" w:rsidRDefault="0035077B" w:rsidP="00684D78">
      <w:pPr>
        <w:spacing w:after="0" w:line="360" w:lineRule="auto"/>
        <w:jc w:val="both"/>
        <w:rPr>
          <w:b/>
          <w:bCs/>
        </w:rPr>
      </w:pPr>
      <w:r w:rsidRPr="0035077B">
        <w:rPr>
          <w:b/>
          <w:bCs/>
        </w:rPr>
        <w:t>Редакция от 15 мая 2026 г.</w:t>
      </w:r>
    </w:p>
    <w:p w14:paraId="583B3CD2" w14:textId="77777777" w:rsidR="00684D78" w:rsidRPr="0035077B" w:rsidRDefault="00684D78" w:rsidP="00684D78">
      <w:pPr>
        <w:spacing w:after="0" w:line="360" w:lineRule="auto"/>
        <w:ind w:firstLine="709"/>
        <w:jc w:val="both"/>
      </w:pPr>
    </w:p>
    <w:p w14:paraId="4944DC79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Настоящая Политика обработки персональных данных (далее — «Политика») разработана в соответствии с требованиями Конституции Российской Федерации, Федерального закона от 27.07.2006 № 152-ФЗ «О персональных данных», Федерального закона от 27.07.2006 № 149-ФЗ «Об информации, информационных технологиях и о защите информации», а также иных нормативных правовых актов Российской Федерации в области обработки и защиты персональных данных.</w:t>
      </w:r>
    </w:p>
    <w:p w14:paraId="71CAFBE0" w14:textId="494F21D3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 xml:space="preserve">Политика определяет порядок обработки и меры по обеспечению безопасности персональных данных пользователей сайта </w:t>
      </w:r>
      <w:proofErr w:type="spellStart"/>
      <w:proofErr w:type="gramStart"/>
      <w:r w:rsidRPr="0035077B">
        <w:t>ветерансб.рф</w:t>
      </w:r>
      <w:proofErr w:type="spellEnd"/>
      <w:proofErr w:type="gramEnd"/>
      <w:r w:rsidRPr="0035077B">
        <w:t xml:space="preserve"> </w:t>
      </w:r>
      <w:r w:rsidR="00381E78">
        <w:t xml:space="preserve">/ </w:t>
      </w:r>
      <w:proofErr w:type="spellStart"/>
      <w:r w:rsidR="00381E78">
        <w:rPr>
          <w:lang w:val="en-US"/>
        </w:rPr>
        <w:t>veteransb</w:t>
      </w:r>
      <w:proofErr w:type="spellEnd"/>
      <w:r w:rsidR="00381E78" w:rsidRPr="00381E78">
        <w:t>.</w:t>
      </w:r>
      <w:proofErr w:type="spellStart"/>
      <w:r w:rsidR="00381E78">
        <w:rPr>
          <w:lang w:val="en-US"/>
        </w:rPr>
        <w:t>ru</w:t>
      </w:r>
      <w:proofErr w:type="spellEnd"/>
      <w:r w:rsidR="00381E78" w:rsidRPr="00381E78">
        <w:t xml:space="preserve"> </w:t>
      </w:r>
      <w:r w:rsidRPr="0035077B">
        <w:t>(далее — «Сайт»).</w:t>
      </w:r>
    </w:p>
    <w:p w14:paraId="132DAC20" w14:textId="5C1E4A46" w:rsidR="0035077B" w:rsidRPr="0035077B" w:rsidRDefault="0035077B" w:rsidP="00684D78">
      <w:pPr>
        <w:spacing w:after="0" w:line="360" w:lineRule="auto"/>
        <w:ind w:firstLine="709"/>
        <w:jc w:val="both"/>
      </w:pPr>
    </w:p>
    <w:p w14:paraId="5A3102E4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1. Общие положения</w:t>
      </w:r>
    </w:p>
    <w:p w14:paraId="2548D8AB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1.1. Оператором персональных данных является АССОЦИАЦИЯ, основанная сотрудниками и ветеранами службы безопасности Президента (далее — «Оператор», «Ассоциация»).</w:t>
      </w:r>
    </w:p>
    <w:p w14:paraId="76ACEAEA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1.2. Оператор осуществляет обработку персональных данных на принципах:</w:t>
      </w:r>
    </w:p>
    <w:p w14:paraId="62BD0832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t xml:space="preserve">законности и справедливости; </w:t>
      </w:r>
    </w:p>
    <w:p w14:paraId="08F0434E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t xml:space="preserve">ограничения обработки достижением конкретных, заранее определенных и законных целей; </w:t>
      </w:r>
    </w:p>
    <w:p w14:paraId="0452B259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t xml:space="preserve">недопущения обработки персональных данных, несовместимой с целями их сбора; </w:t>
      </w:r>
    </w:p>
    <w:p w14:paraId="7390BDD8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t xml:space="preserve">недопущения объединения баз данных, содержащих персональные данные, обработка которых осуществляется в целях, несовместимых между собой; </w:t>
      </w:r>
    </w:p>
    <w:p w14:paraId="12D00C8B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lastRenderedPageBreak/>
        <w:t xml:space="preserve">соответствия содержания и объема персональных данных заявленным целям обработки; </w:t>
      </w:r>
    </w:p>
    <w:p w14:paraId="527DFAC0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t xml:space="preserve">обеспечения точности, достаточности и актуальности персональных данных; </w:t>
      </w:r>
    </w:p>
    <w:p w14:paraId="460971D0" w14:textId="77777777" w:rsidR="0035077B" w:rsidRPr="0035077B" w:rsidRDefault="0035077B" w:rsidP="00684D78">
      <w:pPr>
        <w:numPr>
          <w:ilvl w:val="0"/>
          <w:numId w:val="1"/>
        </w:numPr>
        <w:spacing w:after="0" w:line="360" w:lineRule="auto"/>
        <w:jc w:val="both"/>
      </w:pPr>
      <w:r w:rsidRPr="0035077B">
        <w:t xml:space="preserve">хранения персональных данных не дольше, чем этого требуют цели обработки. </w:t>
      </w:r>
    </w:p>
    <w:p w14:paraId="73601F23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1.3. Настоящая Политика применяется ко всей информации, которую Оператор может получить о пользователях Сайта.</w:t>
      </w:r>
    </w:p>
    <w:p w14:paraId="4997751B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1.4. Использование Сайта означает согласие пользователя с условиями настоящей Политики.</w:t>
      </w:r>
    </w:p>
    <w:p w14:paraId="52745C28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1.5. В случае несогласия с условиями Политики пользователь обязан прекратить использование Сайта.</w:t>
      </w:r>
    </w:p>
    <w:p w14:paraId="55005215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 xml:space="preserve">1.6. Настоящая Политика распространяется исключительно на Сайт </w:t>
      </w:r>
      <w:proofErr w:type="spellStart"/>
      <w:r w:rsidRPr="0035077B">
        <w:t>ветерансб.рф</w:t>
      </w:r>
      <w:proofErr w:type="spellEnd"/>
      <w:r w:rsidRPr="0035077B">
        <w:t>. Оператор не несет ответственность за сайты третьих лиц, на которые пользователь может перейти по ссылкам, размещенным на Сайте.</w:t>
      </w:r>
    </w:p>
    <w:p w14:paraId="0859CA85" w14:textId="11143B4C" w:rsidR="0035077B" w:rsidRPr="0035077B" w:rsidRDefault="0035077B" w:rsidP="00684D78">
      <w:pPr>
        <w:spacing w:after="0" w:line="360" w:lineRule="auto"/>
        <w:ind w:firstLine="709"/>
        <w:jc w:val="both"/>
      </w:pPr>
    </w:p>
    <w:p w14:paraId="77BB1074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2. Основные понятия</w:t>
      </w:r>
    </w:p>
    <w:p w14:paraId="5E731E8F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Для целей настоящей Политики используются следующие основные понятия:</w:t>
      </w:r>
    </w:p>
    <w:p w14:paraId="01684DDD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Персональные данные</w:t>
      </w:r>
      <w:r w:rsidRPr="0035077B">
        <w:t xml:space="preserve"> — любая информация, относящаяся прямо или косвенно к определенному или определяемому физическому лицу. </w:t>
      </w:r>
    </w:p>
    <w:p w14:paraId="197FB8B5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Оператор персональных данных</w:t>
      </w:r>
      <w:r w:rsidRPr="0035077B">
        <w:t xml:space="preserve"> — организация, самостоятельно организующая и осуществляющая обработку персональных данных. </w:t>
      </w:r>
    </w:p>
    <w:p w14:paraId="53DDABAE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Обработка персональных данных</w:t>
      </w:r>
      <w:r w:rsidRPr="0035077B">
        <w:t xml:space="preserve"> — любое действие (операция) или совокупность действий с персональными данными. </w:t>
      </w:r>
    </w:p>
    <w:p w14:paraId="7A1012D4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Автоматизированная обработка персональных данных</w:t>
      </w:r>
      <w:r w:rsidRPr="0035077B">
        <w:t xml:space="preserve"> — обработка персональных данных с использованием средств вычислительной техники. </w:t>
      </w:r>
    </w:p>
    <w:p w14:paraId="55AF44A7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Распространение персональных данных</w:t>
      </w:r>
      <w:r w:rsidRPr="0035077B">
        <w:t xml:space="preserve"> — действия, направленные на раскрытие персональных данных неопределенному кругу лиц. </w:t>
      </w:r>
    </w:p>
    <w:p w14:paraId="3FE99B67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lastRenderedPageBreak/>
        <w:t>Предоставление персональных данных</w:t>
      </w:r>
      <w:r w:rsidRPr="0035077B">
        <w:t xml:space="preserve"> — действия, направленные на раскрытие персональных данных определенному лицу или определенному кругу лиц. </w:t>
      </w:r>
    </w:p>
    <w:p w14:paraId="7FFB84FF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Блокирование персональных данных</w:t>
      </w:r>
      <w:r w:rsidRPr="0035077B">
        <w:t xml:space="preserve"> — временное прекращение обработки персональных данных. </w:t>
      </w:r>
    </w:p>
    <w:p w14:paraId="6F2A2EE2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Уничтожение персональных данных</w:t>
      </w:r>
      <w:r w:rsidRPr="0035077B">
        <w:t xml:space="preserve"> — действия, в результате которых становится невозможным восстановить содержание персональных данных. </w:t>
      </w:r>
    </w:p>
    <w:p w14:paraId="405584DE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Обезличивание персональных данных</w:t>
      </w:r>
      <w:r w:rsidRPr="0035077B">
        <w:t xml:space="preserve"> — действия, делающие невозможным определить принадлежность персональных данных конкретному субъекту. </w:t>
      </w:r>
    </w:p>
    <w:p w14:paraId="2BD720BA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r w:rsidRPr="0035077B">
        <w:rPr>
          <w:b/>
          <w:bCs/>
        </w:rPr>
        <w:t>Пользователь</w:t>
      </w:r>
      <w:r w:rsidRPr="0035077B">
        <w:t xml:space="preserve"> — любое лицо, посещающее Сайт. </w:t>
      </w:r>
    </w:p>
    <w:p w14:paraId="770F3E82" w14:textId="77777777" w:rsidR="0035077B" w:rsidRPr="0035077B" w:rsidRDefault="0035077B" w:rsidP="00684D78">
      <w:pPr>
        <w:numPr>
          <w:ilvl w:val="0"/>
          <w:numId w:val="2"/>
        </w:numPr>
        <w:spacing w:after="0" w:line="360" w:lineRule="auto"/>
        <w:jc w:val="both"/>
      </w:pPr>
      <w:proofErr w:type="spellStart"/>
      <w:r w:rsidRPr="0035077B">
        <w:rPr>
          <w:b/>
          <w:bCs/>
        </w:rPr>
        <w:t>Cookie</w:t>
      </w:r>
      <w:proofErr w:type="spellEnd"/>
      <w:r w:rsidRPr="0035077B">
        <w:rPr>
          <w:b/>
          <w:bCs/>
        </w:rPr>
        <w:t>-файлы</w:t>
      </w:r>
      <w:r w:rsidRPr="0035077B">
        <w:t xml:space="preserve"> — небольшие фрагменты данных, сохраняемые браузером пользователя на устройстве. </w:t>
      </w:r>
    </w:p>
    <w:p w14:paraId="1EDDF13F" w14:textId="350F8222" w:rsidR="0035077B" w:rsidRPr="0035077B" w:rsidRDefault="0035077B" w:rsidP="00684D78">
      <w:pPr>
        <w:spacing w:after="0" w:line="360" w:lineRule="auto"/>
        <w:ind w:firstLine="709"/>
        <w:jc w:val="both"/>
      </w:pPr>
    </w:p>
    <w:p w14:paraId="437CC6A4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3. Правовые основания обработки персональных данных</w:t>
      </w:r>
    </w:p>
    <w:p w14:paraId="24DD69BB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3.1. Оператор осуществляет обработку персональных данных на основании:</w:t>
      </w:r>
    </w:p>
    <w:p w14:paraId="5D2DF0D7" w14:textId="77777777" w:rsidR="0035077B" w:rsidRPr="0035077B" w:rsidRDefault="0035077B" w:rsidP="00684D78">
      <w:pPr>
        <w:numPr>
          <w:ilvl w:val="0"/>
          <w:numId w:val="3"/>
        </w:numPr>
        <w:spacing w:after="0" w:line="360" w:lineRule="auto"/>
        <w:jc w:val="both"/>
      </w:pPr>
      <w:r w:rsidRPr="0035077B">
        <w:t xml:space="preserve">Федерального закона № 152-ФЗ «О персональных данных»; </w:t>
      </w:r>
    </w:p>
    <w:p w14:paraId="467D5401" w14:textId="77777777" w:rsidR="0035077B" w:rsidRPr="0035077B" w:rsidRDefault="0035077B" w:rsidP="00684D78">
      <w:pPr>
        <w:numPr>
          <w:ilvl w:val="0"/>
          <w:numId w:val="3"/>
        </w:numPr>
        <w:spacing w:after="0" w:line="360" w:lineRule="auto"/>
        <w:jc w:val="both"/>
      </w:pPr>
      <w:r w:rsidRPr="0035077B">
        <w:t xml:space="preserve">Федерального закона № 149-ФЗ «Об информации, информационных технологиях и о защите информации»; </w:t>
      </w:r>
    </w:p>
    <w:p w14:paraId="510C736B" w14:textId="77777777" w:rsidR="0035077B" w:rsidRPr="0035077B" w:rsidRDefault="0035077B" w:rsidP="00684D78">
      <w:pPr>
        <w:numPr>
          <w:ilvl w:val="0"/>
          <w:numId w:val="3"/>
        </w:numPr>
        <w:spacing w:after="0" w:line="360" w:lineRule="auto"/>
        <w:jc w:val="both"/>
      </w:pPr>
      <w:r w:rsidRPr="0035077B">
        <w:t xml:space="preserve">иных нормативных правовых актов Российской Федерации; </w:t>
      </w:r>
    </w:p>
    <w:p w14:paraId="65B4AD88" w14:textId="77777777" w:rsidR="0035077B" w:rsidRPr="0035077B" w:rsidRDefault="0035077B" w:rsidP="00684D78">
      <w:pPr>
        <w:numPr>
          <w:ilvl w:val="0"/>
          <w:numId w:val="3"/>
        </w:numPr>
        <w:spacing w:after="0" w:line="360" w:lineRule="auto"/>
        <w:jc w:val="both"/>
      </w:pPr>
      <w:r w:rsidRPr="0035077B">
        <w:t xml:space="preserve">согласия субъекта персональных данных; </w:t>
      </w:r>
    </w:p>
    <w:p w14:paraId="5F721631" w14:textId="77777777" w:rsidR="0035077B" w:rsidRPr="0035077B" w:rsidRDefault="0035077B" w:rsidP="00684D78">
      <w:pPr>
        <w:numPr>
          <w:ilvl w:val="0"/>
          <w:numId w:val="3"/>
        </w:numPr>
        <w:spacing w:after="0" w:line="360" w:lineRule="auto"/>
        <w:jc w:val="both"/>
      </w:pPr>
      <w:r w:rsidRPr="0035077B">
        <w:t xml:space="preserve">уставных целей деятельности Ассоциации; </w:t>
      </w:r>
    </w:p>
    <w:p w14:paraId="36CA4332" w14:textId="77777777" w:rsidR="0035077B" w:rsidRPr="0035077B" w:rsidRDefault="0035077B" w:rsidP="00684D78">
      <w:pPr>
        <w:numPr>
          <w:ilvl w:val="0"/>
          <w:numId w:val="3"/>
        </w:numPr>
        <w:spacing w:after="0" w:line="360" w:lineRule="auto"/>
        <w:jc w:val="both"/>
      </w:pPr>
      <w:r w:rsidRPr="0035077B">
        <w:t xml:space="preserve">законных интересов Оператора при условии, что при этом не нарушаются права и свободы субъекта персональных данных. </w:t>
      </w:r>
    </w:p>
    <w:p w14:paraId="0880B680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3.2. Обработка персональных данных осуществляется только при наличии законных оснований.</w:t>
      </w:r>
    </w:p>
    <w:p w14:paraId="4CE5FE1A" w14:textId="7365A7B0" w:rsidR="0035077B" w:rsidRDefault="0035077B" w:rsidP="00684D78">
      <w:pPr>
        <w:spacing w:after="0" w:line="360" w:lineRule="auto"/>
        <w:ind w:firstLine="709"/>
        <w:jc w:val="both"/>
      </w:pPr>
    </w:p>
    <w:p w14:paraId="30753D3B" w14:textId="77777777" w:rsidR="00684D78" w:rsidRPr="0035077B" w:rsidRDefault="00684D78" w:rsidP="00684D78">
      <w:pPr>
        <w:spacing w:after="0" w:line="360" w:lineRule="auto"/>
        <w:ind w:firstLine="709"/>
        <w:jc w:val="both"/>
      </w:pPr>
    </w:p>
    <w:p w14:paraId="2E520EBA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lastRenderedPageBreak/>
        <w:t>4. Категории субъектов персональных данных</w:t>
      </w:r>
    </w:p>
    <w:p w14:paraId="1D0BC2E6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Оператор может осуществлять обработку персональных данных следующих категорий субъектов:</w:t>
      </w:r>
    </w:p>
    <w:p w14:paraId="6740B669" w14:textId="77777777" w:rsidR="0035077B" w:rsidRPr="0035077B" w:rsidRDefault="0035077B" w:rsidP="00684D78">
      <w:pPr>
        <w:numPr>
          <w:ilvl w:val="0"/>
          <w:numId w:val="4"/>
        </w:numPr>
        <w:spacing w:after="0" w:line="360" w:lineRule="auto"/>
        <w:jc w:val="both"/>
      </w:pPr>
      <w:r w:rsidRPr="0035077B">
        <w:t xml:space="preserve">пользователей Сайта; </w:t>
      </w:r>
    </w:p>
    <w:p w14:paraId="38A2D793" w14:textId="77777777" w:rsidR="0035077B" w:rsidRPr="0035077B" w:rsidRDefault="0035077B" w:rsidP="00684D78">
      <w:pPr>
        <w:numPr>
          <w:ilvl w:val="0"/>
          <w:numId w:val="4"/>
        </w:numPr>
        <w:spacing w:after="0" w:line="360" w:lineRule="auto"/>
        <w:jc w:val="both"/>
      </w:pPr>
      <w:r w:rsidRPr="0035077B">
        <w:t xml:space="preserve">лиц, направляющих обращения через формы обратной связи; </w:t>
      </w:r>
    </w:p>
    <w:p w14:paraId="5A34FECA" w14:textId="77777777" w:rsidR="0035077B" w:rsidRPr="0035077B" w:rsidRDefault="0035077B" w:rsidP="00684D78">
      <w:pPr>
        <w:numPr>
          <w:ilvl w:val="0"/>
          <w:numId w:val="4"/>
        </w:numPr>
        <w:spacing w:after="0" w:line="360" w:lineRule="auto"/>
        <w:jc w:val="both"/>
      </w:pPr>
      <w:r w:rsidRPr="0035077B">
        <w:t xml:space="preserve">лиц, обращающихся по электронной почте; </w:t>
      </w:r>
    </w:p>
    <w:p w14:paraId="3E1F63CC" w14:textId="77777777" w:rsidR="0035077B" w:rsidRPr="0035077B" w:rsidRDefault="0035077B" w:rsidP="00684D78">
      <w:pPr>
        <w:numPr>
          <w:ilvl w:val="0"/>
          <w:numId w:val="4"/>
        </w:numPr>
        <w:spacing w:after="0" w:line="360" w:lineRule="auto"/>
        <w:jc w:val="both"/>
      </w:pPr>
      <w:r w:rsidRPr="0035077B">
        <w:t xml:space="preserve">иных лиц, добровольно предоставивших свои персональные данные Оператору. </w:t>
      </w:r>
    </w:p>
    <w:p w14:paraId="55446FD6" w14:textId="1CBACF7C" w:rsidR="0035077B" w:rsidRPr="0035077B" w:rsidRDefault="0035077B" w:rsidP="00684D78">
      <w:pPr>
        <w:spacing w:after="0" w:line="360" w:lineRule="auto"/>
        <w:ind w:firstLine="709"/>
        <w:jc w:val="both"/>
      </w:pPr>
    </w:p>
    <w:p w14:paraId="3D833FB5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5. Состав обрабатываемых персональных данных</w:t>
      </w:r>
    </w:p>
    <w:p w14:paraId="6F2FC9DC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5.1. Оператор может обрабатывать следующие персональные данные:</w:t>
      </w:r>
    </w:p>
    <w:p w14:paraId="175FE53A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фамилия, имя, отчество; </w:t>
      </w:r>
    </w:p>
    <w:p w14:paraId="54E98F8D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номер телефона; </w:t>
      </w:r>
    </w:p>
    <w:p w14:paraId="1F34F7E1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адрес электронной почты; </w:t>
      </w:r>
    </w:p>
    <w:p w14:paraId="4E163C8B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содержание обращений и сообщений; </w:t>
      </w:r>
    </w:p>
    <w:p w14:paraId="461D771D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IP-адрес; </w:t>
      </w:r>
    </w:p>
    <w:p w14:paraId="736F6C79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сведения о браузере; </w:t>
      </w:r>
    </w:p>
    <w:p w14:paraId="14A14F1A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сведения об операционной системе; </w:t>
      </w:r>
    </w:p>
    <w:p w14:paraId="0B6456B7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данные файлов </w:t>
      </w:r>
      <w:proofErr w:type="spellStart"/>
      <w:r w:rsidRPr="0035077B">
        <w:t>cookie</w:t>
      </w:r>
      <w:proofErr w:type="spellEnd"/>
      <w:r w:rsidRPr="0035077B">
        <w:t xml:space="preserve">; </w:t>
      </w:r>
    </w:p>
    <w:p w14:paraId="235F5BC9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сведения о времени посещения Сайта; </w:t>
      </w:r>
    </w:p>
    <w:p w14:paraId="1C50F56E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адреса посещаемых страниц; </w:t>
      </w:r>
    </w:p>
    <w:p w14:paraId="68E43468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источник перехода на Сайт; </w:t>
      </w:r>
    </w:p>
    <w:p w14:paraId="15BB6382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технические характеристики устройства и интернет-соединения; </w:t>
      </w:r>
    </w:p>
    <w:p w14:paraId="50E53104" w14:textId="77777777" w:rsidR="0035077B" w:rsidRPr="0035077B" w:rsidRDefault="0035077B" w:rsidP="00684D78">
      <w:pPr>
        <w:numPr>
          <w:ilvl w:val="0"/>
          <w:numId w:val="5"/>
        </w:numPr>
        <w:spacing w:after="0" w:line="360" w:lineRule="auto"/>
        <w:jc w:val="both"/>
      </w:pPr>
      <w:r w:rsidRPr="0035077B">
        <w:t xml:space="preserve">иные технические данные, автоматически передаваемые устройством пользователя. </w:t>
      </w:r>
    </w:p>
    <w:p w14:paraId="0396488A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5.2. Оператор не осуществляет обработку специальных категорий персональных данных, касающихся:</w:t>
      </w:r>
    </w:p>
    <w:p w14:paraId="376980B1" w14:textId="77777777" w:rsidR="0035077B" w:rsidRPr="0035077B" w:rsidRDefault="0035077B" w:rsidP="00684D78">
      <w:pPr>
        <w:numPr>
          <w:ilvl w:val="0"/>
          <w:numId w:val="6"/>
        </w:numPr>
        <w:spacing w:after="0" w:line="360" w:lineRule="auto"/>
        <w:jc w:val="both"/>
      </w:pPr>
      <w:r w:rsidRPr="0035077B">
        <w:t xml:space="preserve">расовой и национальной принадлежности; </w:t>
      </w:r>
    </w:p>
    <w:p w14:paraId="657AE6BB" w14:textId="77777777" w:rsidR="0035077B" w:rsidRPr="0035077B" w:rsidRDefault="0035077B" w:rsidP="00684D78">
      <w:pPr>
        <w:numPr>
          <w:ilvl w:val="0"/>
          <w:numId w:val="6"/>
        </w:numPr>
        <w:spacing w:after="0" w:line="360" w:lineRule="auto"/>
        <w:jc w:val="both"/>
      </w:pPr>
      <w:r w:rsidRPr="0035077B">
        <w:t xml:space="preserve">политических взглядов; </w:t>
      </w:r>
    </w:p>
    <w:p w14:paraId="36F28B5F" w14:textId="77777777" w:rsidR="0035077B" w:rsidRPr="0035077B" w:rsidRDefault="0035077B" w:rsidP="00684D78">
      <w:pPr>
        <w:numPr>
          <w:ilvl w:val="0"/>
          <w:numId w:val="6"/>
        </w:numPr>
        <w:spacing w:after="0" w:line="360" w:lineRule="auto"/>
        <w:jc w:val="both"/>
      </w:pPr>
      <w:r w:rsidRPr="0035077B">
        <w:t xml:space="preserve">религиозных или философских убеждений; </w:t>
      </w:r>
    </w:p>
    <w:p w14:paraId="11D98385" w14:textId="77777777" w:rsidR="0035077B" w:rsidRPr="0035077B" w:rsidRDefault="0035077B" w:rsidP="00684D78">
      <w:pPr>
        <w:numPr>
          <w:ilvl w:val="0"/>
          <w:numId w:val="6"/>
        </w:numPr>
        <w:spacing w:after="0" w:line="360" w:lineRule="auto"/>
        <w:jc w:val="both"/>
      </w:pPr>
      <w:r w:rsidRPr="0035077B">
        <w:lastRenderedPageBreak/>
        <w:t xml:space="preserve">состояния здоровья; </w:t>
      </w:r>
    </w:p>
    <w:p w14:paraId="60974E25" w14:textId="77777777" w:rsidR="0035077B" w:rsidRPr="0035077B" w:rsidRDefault="0035077B" w:rsidP="00684D78">
      <w:pPr>
        <w:numPr>
          <w:ilvl w:val="0"/>
          <w:numId w:val="6"/>
        </w:numPr>
        <w:spacing w:after="0" w:line="360" w:lineRule="auto"/>
        <w:jc w:val="both"/>
      </w:pPr>
      <w:r w:rsidRPr="0035077B">
        <w:t xml:space="preserve">интимной жизни; </w:t>
      </w:r>
    </w:p>
    <w:p w14:paraId="279DD090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за исключением случаев, прямо предусмотренных законодательством Российской Федерации.</w:t>
      </w:r>
    </w:p>
    <w:p w14:paraId="6C56E619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5.3. Оператор не осуществляет обработку биометрических персональных данных, если иное не предусмотрено законодательством РФ.</w:t>
      </w:r>
    </w:p>
    <w:p w14:paraId="5CC6395A" w14:textId="0A251389" w:rsidR="0035077B" w:rsidRPr="0035077B" w:rsidRDefault="0035077B" w:rsidP="00684D78">
      <w:pPr>
        <w:spacing w:after="0" w:line="360" w:lineRule="auto"/>
        <w:jc w:val="center"/>
      </w:pPr>
    </w:p>
    <w:p w14:paraId="3B931DAB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6. Цели обработки персональных данных</w:t>
      </w:r>
    </w:p>
    <w:p w14:paraId="15E5F926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Персональные данные пользователей обрабатываются Оператором в следующих целях:</w:t>
      </w:r>
    </w:p>
    <w:p w14:paraId="3293D9FB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обеспечения функционирования Сайта; </w:t>
      </w:r>
    </w:p>
    <w:p w14:paraId="6D1E4E58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обработки обращений и запросов пользователей; </w:t>
      </w:r>
    </w:p>
    <w:p w14:paraId="3EB06FD8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осуществления обратной связи; </w:t>
      </w:r>
    </w:p>
    <w:p w14:paraId="11BF7E46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предоставления информации по запросам пользователей; </w:t>
      </w:r>
    </w:p>
    <w:p w14:paraId="7A5BFDDF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повышения качества и удобства использования Сайта; </w:t>
      </w:r>
    </w:p>
    <w:p w14:paraId="362747ED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анализа посещаемости и пользовательской активности; </w:t>
      </w:r>
    </w:p>
    <w:p w14:paraId="1BFF28F0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обеспечения безопасности Сайта; </w:t>
      </w:r>
    </w:p>
    <w:p w14:paraId="26D250DC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предотвращения несанкционированного доступа и мошеннических действий; </w:t>
      </w:r>
    </w:p>
    <w:p w14:paraId="6D74E14F" w14:textId="77777777" w:rsidR="0035077B" w:rsidRPr="0035077B" w:rsidRDefault="0035077B" w:rsidP="00684D78">
      <w:pPr>
        <w:numPr>
          <w:ilvl w:val="0"/>
          <w:numId w:val="7"/>
        </w:numPr>
        <w:spacing w:after="0" w:line="360" w:lineRule="auto"/>
        <w:jc w:val="both"/>
      </w:pPr>
      <w:r w:rsidRPr="0035077B">
        <w:t xml:space="preserve">выполнения обязанностей, возложенных на Оператора законодательством Российской Федерации. </w:t>
      </w:r>
    </w:p>
    <w:p w14:paraId="37F4884A" w14:textId="680ABACF" w:rsidR="0035077B" w:rsidRPr="0035077B" w:rsidRDefault="0035077B" w:rsidP="00684D78">
      <w:pPr>
        <w:spacing w:after="0" w:line="360" w:lineRule="auto"/>
        <w:ind w:firstLine="709"/>
        <w:jc w:val="both"/>
      </w:pPr>
    </w:p>
    <w:p w14:paraId="3B1D4AA3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7. Порядок и условия обработки персональных данных</w:t>
      </w:r>
    </w:p>
    <w:p w14:paraId="6DC51B31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7.1. Обработка персональных данных осуществляется как с использованием средств автоматизации, так и без использования таких средств.</w:t>
      </w:r>
    </w:p>
    <w:p w14:paraId="3DB107AF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7.2. Оператор осуществляет следующие действия с персональными данными:</w:t>
      </w:r>
    </w:p>
    <w:p w14:paraId="4B80992B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сбор; </w:t>
      </w:r>
    </w:p>
    <w:p w14:paraId="1F80E33C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запись; </w:t>
      </w:r>
    </w:p>
    <w:p w14:paraId="2E9A3BC1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lastRenderedPageBreak/>
        <w:t xml:space="preserve">систематизацию; </w:t>
      </w:r>
    </w:p>
    <w:p w14:paraId="6DF33579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накопление; </w:t>
      </w:r>
    </w:p>
    <w:p w14:paraId="26576569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хранение; </w:t>
      </w:r>
    </w:p>
    <w:p w14:paraId="01DA29C4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уточнение (обновление, изменение); </w:t>
      </w:r>
    </w:p>
    <w:p w14:paraId="2980F5A8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извлечение; </w:t>
      </w:r>
    </w:p>
    <w:p w14:paraId="535D0360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использование; </w:t>
      </w:r>
    </w:p>
    <w:p w14:paraId="32576672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передачу; </w:t>
      </w:r>
    </w:p>
    <w:p w14:paraId="5E0204D2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обезличивание; </w:t>
      </w:r>
    </w:p>
    <w:p w14:paraId="0E7FCB3A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блокирование; </w:t>
      </w:r>
    </w:p>
    <w:p w14:paraId="57A428DD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удаление; </w:t>
      </w:r>
    </w:p>
    <w:p w14:paraId="4FC09A59" w14:textId="77777777" w:rsidR="0035077B" w:rsidRPr="0035077B" w:rsidRDefault="0035077B" w:rsidP="00684D78">
      <w:pPr>
        <w:numPr>
          <w:ilvl w:val="0"/>
          <w:numId w:val="8"/>
        </w:numPr>
        <w:spacing w:after="0" w:line="360" w:lineRule="auto"/>
        <w:jc w:val="both"/>
      </w:pPr>
      <w:r w:rsidRPr="0035077B">
        <w:t xml:space="preserve">уничтожение. </w:t>
      </w:r>
    </w:p>
    <w:p w14:paraId="2AEE3009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7.3. Оператор обеспечивает конфиденциальность персональных данных.</w:t>
      </w:r>
    </w:p>
    <w:p w14:paraId="0EB58BBC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7.4. Персональные данные не распространяются и не предоставляются третьим лицам без согласия субъекта персональных данных, за исключением случаев, предусмотренных законодательством Российской Федерации.</w:t>
      </w:r>
    </w:p>
    <w:p w14:paraId="65BE6331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7.5. Оператор вправе передавать персональные данные государственным органам в случаях, предусмотренных законодательством Российской Федерации.</w:t>
      </w:r>
    </w:p>
    <w:p w14:paraId="53F03BF8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7.6. При утрате или разглашении персональных данных Оператор принимает предусмотренные законодательством меры по минимизации возможного ущерба.</w:t>
      </w:r>
    </w:p>
    <w:p w14:paraId="42398BE2" w14:textId="3C726BD1" w:rsidR="0035077B" w:rsidRPr="0035077B" w:rsidRDefault="0035077B" w:rsidP="00684D78">
      <w:pPr>
        <w:spacing w:after="0" w:line="360" w:lineRule="auto"/>
        <w:ind w:firstLine="709"/>
        <w:jc w:val="both"/>
      </w:pPr>
    </w:p>
    <w:p w14:paraId="34B8416E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8. Сроки обработки и хранения персональных данных</w:t>
      </w:r>
    </w:p>
    <w:p w14:paraId="1BB2FB1F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8.1. Срок обработки персональных данных определяется достижением целей обработки, если иной срок не установлен законодательством Российской Федерации.</w:t>
      </w:r>
    </w:p>
    <w:p w14:paraId="3C5885CA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8.2. Персональные данные подлежат уничтожению либо обезличиванию:</w:t>
      </w:r>
    </w:p>
    <w:p w14:paraId="2B1172B2" w14:textId="77777777" w:rsidR="0035077B" w:rsidRPr="0035077B" w:rsidRDefault="0035077B" w:rsidP="00684D78">
      <w:pPr>
        <w:numPr>
          <w:ilvl w:val="0"/>
          <w:numId w:val="9"/>
        </w:numPr>
        <w:spacing w:after="0" w:line="360" w:lineRule="auto"/>
        <w:jc w:val="both"/>
      </w:pPr>
      <w:r w:rsidRPr="0035077B">
        <w:t xml:space="preserve">по достижении целей обработки; </w:t>
      </w:r>
    </w:p>
    <w:p w14:paraId="5769E81C" w14:textId="77777777" w:rsidR="0035077B" w:rsidRPr="0035077B" w:rsidRDefault="0035077B" w:rsidP="00684D78">
      <w:pPr>
        <w:numPr>
          <w:ilvl w:val="0"/>
          <w:numId w:val="9"/>
        </w:numPr>
        <w:spacing w:after="0" w:line="360" w:lineRule="auto"/>
        <w:jc w:val="both"/>
      </w:pPr>
      <w:r w:rsidRPr="0035077B">
        <w:t xml:space="preserve">при отзыве согласия субъектом персональных данных; </w:t>
      </w:r>
    </w:p>
    <w:p w14:paraId="14FA6506" w14:textId="77777777" w:rsidR="0035077B" w:rsidRPr="0035077B" w:rsidRDefault="0035077B" w:rsidP="00684D78">
      <w:pPr>
        <w:numPr>
          <w:ilvl w:val="0"/>
          <w:numId w:val="9"/>
        </w:numPr>
        <w:spacing w:after="0" w:line="360" w:lineRule="auto"/>
        <w:jc w:val="both"/>
      </w:pPr>
      <w:r w:rsidRPr="0035077B">
        <w:lastRenderedPageBreak/>
        <w:t xml:space="preserve">при выявлении неправомерной обработки; </w:t>
      </w:r>
    </w:p>
    <w:p w14:paraId="65024B67" w14:textId="77777777" w:rsidR="0035077B" w:rsidRPr="0035077B" w:rsidRDefault="0035077B" w:rsidP="00684D78">
      <w:pPr>
        <w:numPr>
          <w:ilvl w:val="0"/>
          <w:numId w:val="9"/>
        </w:numPr>
        <w:spacing w:after="0" w:line="360" w:lineRule="auto"/>
        <w:jc w:val="both"/>
      </w:pPr>
      <w:r w:rsidRPr="0035077B">
        <w:t xml:space="preserve">в иных случаях, предусмотренных законодательством РФ. </w:t>
      </w:r>
    </w:p>
    <w:p w14:paraId="24139F69" w14:textId="3BF21BBA" w:rsidR="0035077B" w:rsidRPr="0035077B" w:rsidRDefault="0035077B" w:rsidP="00684D78">
      <w:pPr>
        <w:spacing w:after="0" w:line="360" w:lineRule="auto"/>
        <w:ind w:firstLine="709"/>
        <w:jc w:val="both"/>
      </w:pPr>
    </w:p>
    <w:p w14:paraId="1FD755B0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9. Права субъекта персональных данных</w:t>
      </w:r>
    </w:p>
    <w:p w14:paraId="22FF12E9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Субъект персональных данных имеет право:</w:t>
      </w:r>
    </w:p>
    <w:p w14:paraId="2E85438C" w14:textId="77777777" w:rsidR="0035077B" w:rsidRPr="0035077B" w:rsidRDefault="0035077B" w:rsidP="00684D78">
      <w:pPr>
        <w:numPr>
          <w:ilvl w:val="0"/>
          <w:numId w:val="10"/>
        </w:numPr>
        <w:spacing w:after="0" w:line="360" w:lineRule="auto"/>
        <w:jc w:val="both"/>
      </w:pPr>
      <w:r w:rsidRPr="0035077B">
        <w:t xml:space="preserve">получать информацию, касающуюся обработки его персональных данных; </w:t>
      </w:r>
    </w:p>
    <w:p w14:paraId="497D0F9A" w14:textId="77777777" w:rsidR="0035077B" w:rsidRPr="0035077B" w:rsidRDefault="0035077B" w:rsidP="00684D78">
      <w:pPr>
        <w:numPr>
          <w:ilvl w:val="0"/>
          <w:numId w:val="10"/>
        </w:numPr>
        <w:spacing w:after="0" w:line="360" w:lineRule="auto"/>
        <w:jc w:val="both"/>
      </w:pPr>
      <w:r w:rsidRPr="0035077B">
        <w:t xml:space="preserve">требовать уточнения, блокирования или уничтожения своих персональных данных; </w:t>
      </w:r>
    </w:p>
    <w:p w14:paraId="5DCC5432" w14:textId="77777777" w:rsidR="0035077B" w:rsidRPr="0035077B" w:rsidRDefault="0035077B" w:rsidP="00684D78">
      <w:pPr>
        <w:numPr>
          <w:ilvl w:val="0"/>
          <w:numId w:val="10"/>
        </w:numPr>
        <w:spacing w:after="0" w:line="360" w:lineRule="auto"/>
        <w:jc w:val="both"/>
      </w:pPr>
      <w:r w:rsidRPr="0035077B">
        <w:t xml:space="preserve">отозвать согласие на обработку персональных данных; </w:t>
      </w:r>
    </w:p>
    <w:p w14:paraId="02C6E66C" w14:textId="77777777" w:rsidR="0035077B" w:rsidRPr="0035077B" w:rsidRDefault="0035077B" w:rsidP="00684D78">
      <w:pPr>
        <w:numPr>
          <w:ilvl w:val="0"/>
          <w:numId w:val="10"/>
        </w:numPr>
        <w:spacing w:after="0" w:line="360" w:lineRule="auto"/>
        <w:jc w:val="both"/>
      </w:pPr>
      <w:r w:rsidRPr="0035077B">
        <w:t xml:space="preserve">требовать прекращения обработки персональных данных; </w:t>
      </w:r>
    </w:p>
    <w:p w14:paraId="23827210" w14:textId="77777777" w:rsidR="0035077B" w:rsidRPr="0035077B" w:rsidRDefault="0035077B" w:rsidP="00684D78">
      <w:pPr>
        <w:numPr>
          <w:ilvl w:val="0"/>
          <w:numId w:val="10"/>
        </w:numPr>
        <w:spacing w:after="0" w:line="360" w:lineRule="auto"/>
        <w:jc w:val="both"/>
      </w:pPr>
      <w:r w:rsidRPr="0035077B">
        <w:t xml:space="preserve">обжаловать действия или бездействие Оператора в Роскомнадзор или в судебном порядке; </w:t>
      </w:r>
    </w:p>
    <w:p w14:paraId="5E5E8576" w14:textId="77777777" w:rsidR="0035077B" w:rsidRPr="0035077B" w:rsidRDefault="0035077B" w:rsidP="00684D78">
      <w:pPr>
        <w:numPr>
          <w:ilvl w:val="0"/>
          <w:numId w:val="10"/>
        </w:numPr>
        <w:spacing w:after="0" w:line="360" w:lineRule="auto"/>
        <w:jc w:val="both"/>
      </w:pPr>
      <w:r w:rsidRPr="0035077B">
        <w:t xml:space="preserve">осуществлять иные права, предусмотренные законодательством Российской Федерации. </w:t>
      </w:r>
    </w:p>
    <w:p w14:paraId="6B32F2CE" w14:textId="05487A6E" w:rsidR="0035077B" w:rsidRPr="0035077B" w:rsidRDefault="0035077B" w:rsidP="00684D78">
      <w:pPr>
        <w:spacing w:after="0" w:line="360" w:lineRule="auto"/>
        <w:ind w:firstLine="709"/>
        <w:jc w:val="both"/>
      </w:pPr>
    </w:p>
    <w:p w14:paraId="1C99BB1B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10. Обязанности Оператора</w:t>
      </w:r>
    </w:p>
    <w:p w14:paraId="50ABAE6F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Оператор обязан:</w:t>
      </w:r>
    </w:p>
    <w:p w14:paraId="654FB7EE" w14:textId="77777777" w:rsidR="0035077B" w:rsidRPr="0035077B" w:rsidRDefault="0035077B" w:rsidP="00684D78">
      <w:pPr>
        <w:numPr>
          <w:ilvl w:val="0"/>
          <w:numId w:val="11"/>
        </w:numPr>
        <w:spacing w:after="0" w:line="360" w:lineRule="auto"/>
        <w:jc w:val="both"/>
      </w:pPr>
      <w:r w:rsidRPr="0035077B">
        <w:t xml:space="preserve">предоставлять субъекту персональных данных информацию об обработке его персональных данных; </w:t>
      </w:r>
    </w:p>
    <w:p w14:paraId="3E501CF9" w14:textId="77777777" w:rsidR="0035077B" w:rsidRPr="0035077B" w:rsidRDefault="0035077B" w:rsidP="00684D78">
      <w:pPr>
        <w:numPr>
          <w:ilvl w:val="0"/>
          <w:numId w:val="11"/>
        </w:numPr>
        <w:spacing w:after="0" w:line="360" w:lineRule="auto"/>
        <w:jc w:val="both"/>
      </w:pPr>
      <w:r w:rsidRPr="0035077B">
        <w:t xml:space="preserve">организовывать обработку персональных данных в соответствии с законодательством РФ; </w:t>
      </w:r>
    </w:p>
    <w:p w14:paraId="22744B6F" w14:textId="77777777" w:rsidR="0035077B" w:rsidRPr="0035077B" w:rsidRDefault="0035077B" w:rsidP="00684D78">
      <w:pPr>
        <w:numPr>
          <w:ilvl w:val="0"/>
          <w:numId w:val="11"/>
        </w:numPr>
        <w:spacing w:after="0" w:line="360" w:lineRule="auto"/>
        <w:jc w:val="both"/>
      </w:pPr>
      <w:r w:rsidRPr="0035077B">
        <w:t xml:space="preserve">принимать меры по защите персональных данных; </w:t>
      </w:r>
    </w:p>
    <w:p w14:paraId="627EA608" w14:textId="77777777" w:rsidR="0035077B" w:rsidRPr="0035077B" w:rsidRDefault="0035077B" w:rsidP="00684D78">
      <w:pPr>
        <w:numPr>
          <w:ilvl w:val="0"/>
          <w:numId w:val="11"/>
        </w:numPr>
        <w:spacing w:after="0" w:line="360" w:lineRule="auto"/>
        <w:jc w:val="both"/>
      </w:pPr>
      <w:r w:rsidRPr="0035077B">
        <w:t xml:space="preserve">публиковать или иным образом обеспечивать неограниченный доступ к настоящей Политике; </w:t>
      </w:r>
    </w:p>
    <w:p w14:paraId="2FB47067" w14:textId="77777777" w:rsidR="0035077B" w:rsidRPr="0035077B" w:rsidRDefault="0035077B" w:rsidP="00684D78">
      <w:pPr>
        <w:numPr>
          <w:ilvl w:val="0"/>
          <w:numId w:val="11"/>
        </w:numPr>
        <w:spacing w:after="0" w:line="360" w:lineRule="auto"/>
        <w:jc w:val="both"/>
      </w:pPr>
      <w:r w:rsidRPr="0035077B">
        <w:t xml:space="preserve">прекращать обработку и уничтожать персональные данные в случаях, предусмотренных законодательством РФ; </w:t>
      </w:r>
    </w:p>
    <w:p w14:paraId="3848DDAF" w14:textId="77777777" w:rsidR="0035077B" w:rsidRPr="0035077B" w:rsidRDefault="0035077B" w:rsidP="00684D78">
      <w:pPr>
        <w:numPr>
          <w:ilvl w:val="0"/>
          <w:numId w:val="11"/>
        </w:numPr>
        <w:spacing w:after="0" w:line="360" w:lineRule="auto"/>
        <w:jc w:val="both"/>
      </w:pPr>
      <w:r w:rsidRPr="0035077B">
        <w:t xml:space="preserve">рассматривать обращения субъектов персональных данных в сроки, установленные законодательством Российской Федерации. </w:t>
      </w:r>
    </w:p>
    <w:p w14:paraId="5E6D5A3D" w14:textId="4341658D" w:rsidR="0035077B" w:rsidRPr="0035077B" w:rsidRDefault="0035077B" w:rsidP="00684D78">
      <w:pPr>
        <w:spacing w:after="0" w:line="360" w:lineRule="auto"/>
        <w:ind w:firstLine="709"/>
        <w:jc w:val="both"/>
      </w:pPr>
    </w:p>
    <w:p w14:paraId="242BC3EF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lastRenderedPageBreak/>
        <w:t xml:space="preserve">11. Использование файлов </w:t>
      </w:r>
      <w:proofErr w:type="spellStart"/>
      <w:r w:rsidRPr="0035077B">
        <w:rPr>
          <w:b/>
          <w:bCs/>
        </w:rPr>
        <w:t>cookie</w:t>
      </w:r>
      <w:proofErr w:type="spellEnd"/>
    </w:p>
    <w:p w14:paraId="3E085F46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 xml:space="preserve">11.1. Сайт может использовать </w:t>
      </w:r>
      <w:proofErr w:type="spellStart"/>
      <w:r w:rsidRPr="0035077B">
        <w:t>cookie</w:t>
      </w:r>
      <w:proofErr w:type="spellEnd"/>
      <w:r w:rsidRPr="0035077B">
        <w:t>-файлы и аналогичные технологии для:</w:t>
      </w:r>
    </w:p>
    <w:p w14:paraId="623BC3CA" w14:textId="77777777" w:rsidR="0035077B" w:rsidRPr="0035077B" w:rsidRDefault="0035077B" w:rsidP="00684D78">
      <w:pPr>
        <w:numPr>
          <w:ilvl w:val="0"/>
          <w:numId w:val="12"/>
        </w:numPr>
        <w:spacing w:after="0" w:line="360" w:lineRule="auto"/>
        <w:jc w:val="both"/>
      </w:pPr>
      <w:r w:rsidRPr="0035077B">
        <w:t xml:space="preserve">корректной работы Сайта; </w:t>
      </w:r>
    </w:p>
    <w:p w14:paraId="29D3018A" w14:textId="77777777" w:rsidR="0035077B" w:rsidRPr="0035077B" w:rsidRDefault="0035077B" w:rsidP="00684D78">
      <w:pPr>
        <w:numPr>
          <w:ilvl w:val="0"/>
          <w:numId w:val="12"/>
        </w:numPr>
        <w:spacing w:after="0" w:line="360" w:lineRule="auto"/>
        <w:jc w:val="both"/>
      </w:pPr>
      <w:r w:rsidRPr="0035077B">
        <w:t xml:space="preserve">сохранения пользовательских настроек; </w:t>
      </w:r>
    </w:p>
    <w:p w14:paraId="1EEEC6DA" w14:textId="77777777" w:rsidR="0035077B" w:rsidRPr="0035077B" w:rsidRDefault="0035077B" w:rsidP="00684D78">
      <w:pPr>
        <w:numPr>
          <w:ilvl w:val="0"/>
          <w:numId w:val="12"/>
        </w:numPr>
        <w:spacing w:after="0" w:line="360" w:lineRule="auto"/>
        <w:jc w:val="both"/>
      </w:pPr>
      <w:r w:rsidRPr="0035077B">
        <w:t xml:space="preserve">анализа пользовательской активности; </w:t>
      </w:r>
    </w:p>
    <w:p w14:paraId="494F6A1E" w14:textId="77777777" w:rsidR="0035077B" w:rsidRPr="0035077B" w:rsidRDefault="0035077B" w:rsidP="00684D78">
      <w:pPr>
        <w:numPr>
          <w:ilvl w:val="0"/>
          <w:numId w:val="12"/>
        </w:numPr>
        <w:spacing w:after="0" w:line="360" w:lineRule="auto"/>
        <w:jc w:val="both"/>
      </w:pPr>
      <w:r w:rsidRPr="0035077B">
        <w:t xml:space="preserve">улучшения качества работы Сайта. </w:t>
      </w:r>
    </w:p>
    <w:p w14:paraId="06A6E156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 xml:space="preserve">11.2. Пользователь вправе отказаться от использования </w:t>
      </w:r>
      <w:proofErr w:type="spellStart"/>
      <w:r w:rsidRPr="0035077B">
        <w:t>cookie</w:t>
      </w:r>
      <w:proofErr w:type="spellEnd"/>
      <w:r w:rsidRPr="0035077B">
        <w:t>, изменив настройки браузера.</w:t>
      </w:r>
    </w:p>
    <w:p w14:paraId="4B1F4AF3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 xml:space="preserve">11.3. Отключение </w:t>
      </w:r>
      <w:proofErr w:type="spellStart"/>
      <w:r w:rsidRPr="0035077B">
        <w:t>cookie</w:t>
      </w:r>
      <w:proofErr w:type="spellEnd"/>
      <w:r w:rsidRPr="0035077B">
        <w:t xml:space="preserve"> может привести к ограничению функциональности отдельных разделов Сайта.</w:t>
      </w:r>
    </w:p>
    <w:p w14:paraId="0A8B3AA6" w14:textId="24C03D7F" w:rsidR="0035077B" w:rsidRPr="0035077B" w:rsidRDefault="0035077B" w:rsidP="00684D78">
      <w:pPr>
        <w:spacing w:after="0" w:line="360" w:lineRule="auto"/>
        <w:ind w:firstLine="709"/>
        <w:jc w:val="both"/>
      </w:pPr>
    </w:p>
    <w:p w14:paraId="1A55BB23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12. Меры по обеспечению безопасности персональных данных</w:t>
      </w:r>
    </w:p>
    <w:p w14:paraId="65F8F678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12.1. Оператор принимает необходимые правовые, организационные и технические меры для защиты персональных данных в соответствии со статьями 18.1 и 19 Федерального закона № 152-ФЗ «О персональных данных».</w:t>
      </w:r>
    </w:p>
    <w:p w14:paraId="1B1441BF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12.2. К мерам обеспечения безопасности относятся:</w:t>
      </w:r>
    </w:p>
    <w:p w14:paraId="732B024B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назначение ответственных лиц за организацию обработки персональных данных; </w:t>
      </w:r>
    </w:p>
    <w:p w14:paraId="5403E324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ограничение доступа к персональным данным; </w:t>
      </w:r>
    </w:p>
    <w:p w14:paraId="342DCB7F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применение антивирусных средств защиты; </w:t>
      </w:r>
    </w:p>
    <w:p w14:paraId="5BE4A4CC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предотвращение несанкционированного доступа; </w:t>
      </w:r>
    </w:p>
    <w:p w14:paraId="6D9301E5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обнаружение фактов несанкционированного доступа; </w:t>
      </w:r>
    </w:p>
    <w:p w14:paraId="3BBC9B96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восстановление персональных данных; </w:t>
      </w:r>
    </w:p>
    <w:p w14:paraId="4DA9AAD3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контроль и аудит принимаемых мер безопасности; </w:t>
      </w:r>
    </w:p>
    <w:p w14:paraId="010B389F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обеспечение учета носителей персональных данных; </w:t>
      </w:r>
    </w:p>
    <w:p w14:paraId="2687E8AE" w14:textId="77777777" w:rsidR="0035077B" w:rsidRPr="0035077B" w:rsidRDefault="0035077B" w:rsidP="00684D78">
      <w:pPr>
        <w:numPr>
          <w:ilvl w:val="0"/>
          <w:numId w:val="13"/>
        </w:numPr>
        <w:spacing w:after="0" w:line="360" w:lineRule="auto"/>
        <w:jc w:val="both"/>
      </w:pPr>
      <w:r w:rsidRPr="0035077B">
        <w:t xml:space="preserve">использование средств защиты информации. </w:t>
      </w:r>
    </w:p>
    <w:p w14:paraId="23301732" w14:textId="77777777" w:rsidR="00684D78" w:rsidRDefault="00684D78" w:rsidP="00684D78">
      <w:pPr>
        <w:spacing w:after="0" w:line="360" w:lineRule="auto"/>
        <w:jc w:val="center"/>
        <w:rPr>
          <w:b/>
          <w:bCs/>
        </w:rPr>
      </w:pPr>
    </w:p>
    <w:p w14:paraId="3F7213BA" w14:textId="77777777" w:rsidR="00684D78" w:rsidRDefault="00684D78" w:rsidP="00684D78">
      <w:pPr>
        <w:spacing w:after="0" w:line="360" w:lineRule="auto"/>
        <w:jc w:val="center"/>
        <w:rPr>
          <w:b/>
          <w:bCs/>
        </w:rPr>
      </w:pPr>
    </w:p>
    <w:p w14:paraId="3AF8622D" w14:textId="77777777" w:rsidR="00684D78" w:rsidRDefault="00684D78" w:rsidP="00684D78">
      <w:pPr>
        <w:spacing w:after="0" w:line="360" w:lineRule="auto"/>
        <w:jc w:val="center"/>
        <w:rPr>
          <w:b/>
          <w:bCs/>
        </w:rPr>
      </w:pPr>
    </w:p>
    <w:p w14:paraId="6C7E067E" w14:textId="166BA728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lastRenderedPageBreak/>
        <w:t>13. Трансграничная передача персональных данных</w:t>
      </w:r>
    </w:p>
    <w:p w14:paraId="39CBF587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13.1. Оператор до начала трансграничной передачи персональных данных обязан убедиться, что иностранным государством обеспечивается надежная защита прав субъектов персональных данных.</w:t>
      </w:r>
    </w:p>
    <w:p w14:paraId="6097094B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13.2. Трансграничная передача персональных данных на территории иностранных государств, не обеспечивающих адекватную защиту прав субъектов персональных данных, может осуществляться только в случаях, предусмотренных законодательством Российской Федерации.</w:t>
      </w:r>
    </w:p>
    <w:p w14:paraId="1D4C6681" w14:textId="65DB3E79" w:rsidR="0035077B" w:rsidRPr="0035077B" w:rsidRDefault="0035077B" w:rsidP="00684D78">
      <w:pPr>
        <w:spacing w:after="0" w:line="360" w:lineRule="auto"/>
        <w:ind w:firstLine="709"/>
        <w:jc w:val="both"/>
      </w:pPr>
    </w:p>
    <w:p w14:paraId="170517B1" w14:textId="77777777" w:rsidR="0035077B" w:rsidRPr="0035077B" w:rsidRDefault="0035077B" w:rsidP="00684D78">
      <w:pPr>
        <w:spacing w:after="0" w:line="360" w:lineRule="auto"/>
        <w:jc w:val="center"/>
        <w:rPr>
          <w:b/>
          <w:bCs/>
        </w:rPr>
      </w:pPr>
      <w:r w:rsidRPr="0035077B">
        <w:rPr>
          <w:b/>
          <w:bCs/>
        </w:rPr>
        <w:t>14. Заключительные положения</w:t>
      </w:r>
    </w:p>
    <w:p w14:paraId="396A96F3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14.1. Оператор вправе вносить изменения в настоящую Политику без предварительного уведомления пользователей.</w:t>
      </w:r>
    </w:p>
    <w:p w14:paraId="492DC437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14.2. Новая редакция Политики вступает в силу с момента ее размещения на Сайте, если иное не предусмотрено новой редакцией.</w:t>
      </w:r>
    </w:p>
    <w:p w14:paraId="7BCD46F2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14.3. Актуальная версия Политики постоянно доступна по адресу:</w:t>
      </w:r>
    </w:p>
    <w:p w14:paraId="0D27B15F" w14:textId="6F6F9FC7" w:rsidR="0035077B" w:rsidRPr="00381E78" w:rsidRDefault="0035077B" w:rsidP="00684D78">
      <w:pPr>
        <w:spacing w:after="0" w:line="360" w:lineRule="auto"/>
        <w:ind w:firstLine="709"/>
        <w:jc w:val="both"/>
      </w:pPr>
      <w:proofErr w:type="spellStart"/>
      <w:r w:rsidRPr="0035077B">
        <w:t>ветерансб.рф</w:t>
      </w:r>
      <w:proofErr w:type="spellEnd"/>
      <w:r w:rsidR="00381E78" w:rsidRPr="00381E78">
        <w:t xml:space="preserve"> </w:t>
      </w:r>
      <w:r w:rsidR="00381E78">
        <w:t xml:space="preserve">или </w:t>
      </w:r>
      <w:proofErr w:type="spellStart"/>
      <w:r w:rsidR="00381E78">
        <w:rPr>
          <w:lang w:val="en-US"/>
        </w:rPr>
        <w:t>veteransb</w:t>
      </w:r>
      <w:proofErr w:type="spellEnd"/>
      <w:r w:rsidR="00381E78" w:rsidRPr="00381E78">
        <w:t>.</w:t>
      </w:r>
      <w:proofErr w:type="spellStart"/>
      <w:r w:rsidR="00381E78">
        <w:rPr>
          <w:lang w:val="en-US"/>
        </w:rPr>
        <w:t>ru</w:t>
      </w:r>
      <w:proofErr w:type="spellEnd"/>
    </w:p>
    <w:p w14:paraId="46CC3BF0" w14:textId="77777777" w:rsidR="0035077B" w:rsidRPr="0035077B" w:rsidRDefault="0035077B" w:rsidP="00684D78">
      <w:pPr>
        <w:spacing w:after="0" w:line="360" w:lineRule="auto"/>
        <w:ind w:firstLine="709"/>
        <w:jc w:val="both"/>
      </w:pPr>
      <w:r w:rsidRPr="0035077B">
        <w:t>14.4. По вопросам, связанным с обработкой персональных данных, пользователь может обратиться к Оператору через формы обратной связи, размещенные на Сайте.</w:t>
      </w:r>
    </w:p>
    <w:p w14:paraId="1C0508BD" w14:textId="77777777" w:rsidR="00F12C76" w:rsidRDefault="00F12C76" w:rsidP="00684D78">
      <w:pPr>
        <w:spacing w:after="0" w:line="360" w:lineRule="auto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7CAFA4" w14:textId="77777777" w:rsidR="00AC29DD" w:rsidRDefault="00AC29DD" w:rsidP="00684D78">
      <w:pPr>
        <w:spacing w:after="0"/>
      </w:pPr>
      <w:r>
        <w:separator/>
      </w:r>
    </w:p>
  </w:endnote>
  <w:endnote w:type="continuationSeparator" w:id="0">
    <w:p w14:paraId="0BDE6DE0" w14:textId="77777777" w:rsidR="00AC29DD" w:rsidRDefault="00AC29DD" w:rsidP="00684D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791634132"/>
      <w:docPartObj>
        <w:docPartGallery w:val="Page Numbers (Bottom of Page)"/>
        <w:docPartUnique/>
      </w:docPartObj>
    </w:sdtPr>
    <w:sdtContent>
      <w:p w14:paraId="64E81D9E" w14:textId="5AFF84D4" w:rsidR="00684D78" w:rsidRDefault="00684D7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5446F" w14:textId="77777777" w:rsidR="00684D78" w:rsidRDefault="00684D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463E2D" w14:textId="77777777" w:rsidR="00AC29DD" w:rsidRDefault="00AC29DD" w:rsidP="00684D78">
      <w:pPr>
        <w:spacing w:after="0"/>
      </w:pPr>
      <w:r>
        <w:separator/>
      </w:r>
    </w:p>
  </w:footnote>
  <w:footnote w:type="continuationSeparator" w:id="0">
    <w:p w14:paraId="11DD6993" w14:textId="77777777" w:rsidR="00AC29DD" w:rsidRDefault="00AC29DD" w:rsidP="00684D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FA69D9"/>
    <w:multiLevelType w:val="multilevel"/>
    <w:tmpl w:val="FFD2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A6903"/>
    <w:multiLevelType w:val="multilevel"/>
    <w:tmpl w:val="E1F2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4555A"/>
    <w:multiLevelType w:val="multilevel"/>
    <w:tmpl w:val="46CE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B4278"/>
    <w:multiLevelType w:val="multilevel"/>
    <w:tmpl w:val="694A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A5F86"/>
    <w:multiLevelType w:val="multilevel"/>
    <w:tmpl w:val="E66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C6B40"/>
    <w:multiLevelType w:val="multilevel"/>
    <w:tmpl w:val="7C1C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74DF5"/>
    <w:multiLevelType w:val="multilevel"/>
    <w:tmpl w:val="DE86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8244A"/>
    <w:multiLevelType w:val="multilevel"/>
    <w:tmpl w:val="E43A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27E0C"/>
    <w:multiLevelType w:val="multilevel"/>
    <w:tmpl w:val="E848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A69F5"/>
    <w:multiLevelType w:val="multilevel"/>
    <w:tmpl w:val="703E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50A0C"/>
    <w:multiLevelType w:val="multilevel"/>
    <w:tmpl w:val="4CC6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B1239"/>
    <w:multiLevelType w:val="multilevel"/>
    <w:tmpl w:val="B118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96B2C"/>
    <w:multiLevelType w:val="multilevel"/>
    <w:tmpl w:val="97EA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451989">
    <w:abstractNumId w:val="6"/>
  </w:num>
  <w:num w:numId="2" w16cid:durableId="1618415714">
    <w:abstractNumId w:val="2"/>
  </w:num>
  <w:num w:numId="3" w16cid:durableId="433131090">
    <w:abstractNumId w:val="7"/>
  </w:num>
  <w:num w:numId="4" w16cid:durableId="252857292">
    <w:abstractNumId w:val="3"/>
  </w:num>
  <w:num w:numId="5" w16cid:durableId="629168311">
    <w:abstractNumId w:val="0"/>
  </w:num>
  <w:num w:numId="6" w16cid:durableId="772097246">
    <w:abstractNumId w:val="8"/>
  </w:num>
  <w:num w:numId="7" w16cid:durableId="1567687690">
    <w:abstractNumId w:val="9"/>
  </w:num>
  <w:num w:numId="8" w16cid:durableId="921568481">
    <w:abstractNumId w:val="4"/>
  </w:num>
  <w:num w:numId="9" w16cid:durableId="1929655682">
    <w:abstractNumId w:val="10"/>
  </w:num>
  <w:num w:numId="10" w16cid:durableId="1946421725">
    <w:abstractNumId w:val="11"/>
  </w:num>
  <w:num w:numId="11" w16cid:durableId="2013141513">
    <w:abstractNumId w:val="1"/>
  </w:num>
  <w:num w:numId="12" w16cid:durableId="194540649">
    <w:abstractNumId w:val="12"/>
  </w:num>
  <w:num w:numId="13" w16cid:durableId="23266420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7B"/>
    <w:rsid w:val="0013412C"/>
    <w:rsid w:val="0035077B"/>
    <w:rsid w:val="003661E4"/>
    <w:rsid w:val="00381E78"/>
    <w:rsid w:val="00414102"/>
    <w:rsid w:val="00684D78"/>
    <w:rsid w:val="006C0B77"/>
    <w:rsid w:val="008242FF"/>
    <w:rsid w:val="00870751"/>
    <w:rsid w:val="00922C48"/>
    <w:rsid w:val="00953A12"/>
    <w:rsid w:val="00A93E28"/>
    <w:rsid w:val="00AC29DD"/>
    <w:rsid w:val="00B915B7"/>
    <w:rsid w:val="00BB7FC2"/>
    <w:rsid w:val="00E23524"/>
    <w:rsid w:val="00EA59DF"/>
    <w:rsid w:val="00EB2BF3"/>
    <w:rsid w:val="00EE4070"/>
    <w:rsid w:val="00F12C76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E7BD"/>
  <w15:chartTrackingRefBased/>
  <w15:docId w15:val="{66023D71-7084-492E-93A3-D29A6982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0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7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7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7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7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7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7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7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7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7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7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77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077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07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07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07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07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0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0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7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7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07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7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7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77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077B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84D7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684D7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684D7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684D7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1572</Words>
  <Characters>8966</Characters>
  <Application>Microsoft Office Word</Application>
  <DocSecurity>0</DocSecurity>
  <Lines>74</Lines>
  <Paragraphs>21</Paragraphs>
  <ScaleCrop>false</ScaleCrop>
  <Company/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Гомон</dc:creator>
  <cp:keywords/>
  <dc:description/>
  <cp:lastModifiedBy>c158</cp:lastModifiedBy>
  <cp:revision>2</cp:revision>
  <dcterms:created xsi:type="dcterms:W3CDTF">2026-08-26T10:27:00Z</dcterms:created>
  <dcterms:modified xsi:type="dcterms:W3CDTF">2026-08-26T10:27:00Z</dcterms:modified>
</cp:coreProperties>
</file>